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7C" w:rsidRPr="00910986" w:rsidRDefault="00A85B7C" w:rsidP="00A85B7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10986">
        <w:rPr>
          <w:rFonts w:ascii="TH SarabunPSK" w:hAnsi="TH SarabunPSK" w:cs="TH SarabunPSK"/>
          <w:b/>
          <w:bCs/>
          <w:sz w:val="32"/>
          <w:szCs w:val="32"/>
          <w:cs/>
        </w:rPr>
        <w:t>โครงการสอน</w:t>
      </w:r>
    </w:p>
    <w:p w:rsidR="00A85B7C" w:rsidRPr="00910986" w:rsidRDefault="00A85B7C" w:rsidP="00A85B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10986">
        <w:rPr>
          <w:rFonts w:ascii="TH SarabunPSK" w:hAnsi="TH SarabunPSK" w:cs="TH SarabunPSK"/>
          <w:sz w:val="32"/>
          <w:szCs w:val="32"/>
          <w:cs/>
        </w:rPr>
        <w:t>กลุ่มสาระการเรียนรู้ สังคมศึกษา ศาสนา และวัฒนธรรม</w:t>
      </w:r>
    </w:p>
    <w:p w:rsidR="00A85B7C" w:rsidRPr="00910986" w:rsidRDefault="00A85B7C" w:rsidP="00A85B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10986">
        <w:rPr>
          <w:rFonts w:ascii="TH SarabunPSK" w:hAnsi="TH SarabunPSK" w:cs="TH SarabunPSK"/>
          <w:sz w:val="32"/>
          <w:szCs w:val="32"/>
          <w:cs/>
        </w:rPr>
        <w:t xml:space="preserve">ชั้นมัธยมศึกษาปีที่ </w:t>
      </w:r>
      <w:r w:rsidRPr="00910986">
        <w:rPr>
          <w:rFonts w:ascii="TH SarabunPSK" w:hAnsi="TH SarabunPSK" w:cs="TH SarabunPSK"/>
          <w:sz w:val="32"/>
          <w:szCs w:val="32"/>
        </w:rPr>
        <w:t>4</w:t>
      </w:r>
      <w:r w:rsidRPr="00910986">
        <w:rPr>
          <w:rFonts w:ascii="TH SarabunPSK" w:hAnsi="TH SarabunPSK" w:cs="TH SarabunPSK"/>
          <w:sz w:val="32"/>
          <w:szCs w:val="32"/>
          <w:cs/>
        </w:rPr>
        <w:tab/>
        <w:t xml:space="preserve">ภาคเรียนที่ </w:t>
      </w:r>
      <w:r w:rsidRPr="00910986">
        <w:rPr>
          <w:rFonts w:ascii="TH SarabunPSK" w:hAnsi="TH SarabunPSK" w:cs="TH SarabunPSK"/>
          <w:sz w:val="32"/>
          <w:szCs w:val="32"/>
        </w:rPr>
        <w:t>1</w:t>
      </w:r>
      <w:r w:rsidRPr="00910986">
        <w:rPr>
          <w:rFonts w:ascii="TH SarabunPSK" w:hAnsi="TH SarabunPSK" w:cs="TH SarabunPSK"/>
          <w:sz w:val="32"/>
          <w:szCs w:val="32"/>
        </w:rPr>
        <w:tab/>
      </w:r>
      <w:r w:rsidRPr="00910986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Pr="00910986">
        <w:rPr>
          <w:rFonts w:ascii="TH SarabunPSK" w:hAnsi="TH SarabunPSK" w:cs="TH SarabunPSK"/>
          <w:sz w:val="32"/>
          <w:szCs w:val="32"/>
        </w:rPr>
        <w:t>2560</w:t>
      </w:r>
    </w:p>
    <w:p w:rsidR="00A85B7C" w:rsidRPr="00910986" w:rsidRDefault="00A85B7C" w:rsidP="00A85B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10986">
        <w:rPr>
          <w:rFonts w:ascii="TH SarabunPSK" w:hAnsi="TH SarabunPSK" w:cs="TH SarabunPSK"/>
          <w:sz w:val="32"/>
          <w:szCs w:val="32"/>
          <w:cs/>
        </w:rPr>
        <w:t xml:space="preserve">วิชา ประวัติศาสตร์ไทย </w:t>
      </w:r>
      <w:r w:rsidRPr="00910986">
        <w:rPr>
          <w:rFonts w:ascii="TH SarabunPSK" w:hAnsi="TH SarabunPSK" w:cs="TH SarabunPSK"/>
          <w:sz w:val="32"/>
          <w:szCs w:val="32"/>
        </w:rPr>
        <w:t>1</w:t>
      </w:r>
      <w:r w:rsidRPr="00910986">
        <w:rPr>
          <w:rFonts w:ascii="TH SarabunPSK" w:hAnsi="TH SarabunPSK" w:cs="TH SarabunPSK"/>
          <w:sz w:val="32"/>
          <w:szCs w:val="32"/>
          <w:cs/>
        </w:rPr>
        <w:t xml:space="preserve"> (ส </w:t>
      </w:r>
      <w:r w:rsidRPr="00910986">
        <w:rPr>
          <w:rFonts w:ascii="TH SarabunPSK" w:hAnsi="TH SarabunPSK" w:cs="TH SarabunPSK"/>
          <w:sz w:val="32"/>
          <w:szCs w:val="32"/>
        </w:rPr>
        <w:t>31103</w:t>
      </w:r>
      <w:r w:rsidRPr="00910986">
        <w:rPr>
          <w:rFonts w:ascii="TH SarabunPSK" w:hAnsi="TH SarabunPSK" w:cs="TH SarabunPSK"/>
          <w:sz w:val="32"/>
          <w:szCs w:val="32"/>
          <w:cs/>
        </w:rPr>
        <w:t>)</w:t>
      </w:r>
      <w:r w:rsidRPr="00910986">
        <w:rPr>
          <w:rFonts w:ascii="TH SarabunPSK" w:hAnsi="TH SarabunPSK" w:cs="TH SarabunPSK"/>
          <w:sz w:val="32"/>
          <w:szCs w:val="32"/>
          <w:cs/>
        </w:rPr>
        <w:tab/>
      </w:r>
      <w:r w:rsidRPr="00910986">
        <w:rPr>
          <w:rFonts w:ascii="TH SarabunPSK" w:hAnsi="TH SarabunPSK" w:cs="TH SarabunPSK"/>
          <w:sz w:val="32"/>
          <w:szCs w:val="32"/>
          <w:cs/>
        </w:rPr>
        <w:tab/>
      </w:r>
      <w:r w:rsidRPr="00910986">
        <w:rPr>
          <w:rFonts w:ascii="TH SarabunPSK" w:hAnsi="TH SarabunPSK" w:cs="TH SarabunPSK"/>
          <w:sz w:val="32"/>
          <w:szCs w:val="32"/>
          <w:cs/>
        </w:rPr>
        <w:tab/>
      </w:r>
      <w:r w:rsidRPr="00910986">
        <w:rPr>
          <w:rFonts w:ascii="TH SarabunPSK" w:hAnsi="TH SarabunPSK" w:cs="TH SarabunPSK"/>
          <w:sz w:val="32"/>
          <w:szCs w:val="32"/>
          <w:cs/>
        </w:rPr>
        <w:tab/>
      </w:r>
      <w:r w:rsidRPr="00910986"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r w:rsidRPr="00910986">
        <w:rPr>
          <w:rFonts w:ascii="TH SarabunPSK" w:hAnsi="TH SarabunPSK" w:cs="TH SarabunPSK"/>
          <w:sz w:val="32"/>
          <w:szCs w:val="32"/>
        </w:rPr>
        <w:t xml:space="preserve">0.5 </w:t>
      </w:r>
      <w:r w:rsidRPr="00910986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A85B7C" w:rsidRPr="00910986" w:rsidRDefault="00A85B7C" w:rsidP="00A85B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376"/>
        <w:gridCol w:w="4820"/>
        <w:gridCol w:w="1134"/>
        <w:gridCol w:w="1559"/>
      </w:tblGrid>
      <w:tr w:rsidR="00A85B7C" w:rsidRPr="00910986" w:rsidTr="00A7043E">
        <w:tc>
          <w:tcPr>
            <w:tcW w:w="2376" w:type="dxa"/>
          </w:tcPr>
          <w:p w:rsidR="00A85B7C" w:rsidRPr="00910986" w:rsidRDefault="00A85B7C" w:rsidP="00A704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0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4820" w:type="dxa"/>
          </w:tcPr>
          <w:p w:rsidR="00A85B7C" w:rsidRPr="00910986" w:rsidRDefault="00A85B7C" w:rsidP="00A704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0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134" w:type="dxa"/>
          </w:tcPr>
          <w:p w:rsidR="00A85B7C" w:rsidRPr="00910986" w:rsidRDefault="00A85B7C" w:rsidP="00A704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0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559" w:type="dxa"/>
          </w:tcPr>
          <w:p w:rsidR="00A85B7C" w:rsidRPr="00910986" w:rsidRDefault="00A85B7C" w:rsidP="00A704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0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85B7C" w:rsidRPr="00910986" w:rsidTr="00A7043E">
        <w:tc>
          <w:tcPr>
            <w:tcW w:w="2376" w:type="dxa"/>
          </w:tcPr>
          <w:p w:rsidR="00A85B7C" w:rsidRPr="00910986" w:rsidRDefault="00A85B7C" w:rsidP="00A85B7C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10986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910986">
              <w:rPr>
                <w:rFonts w:ascii="TH SarabunPSK" w:hAnsi="TH SarabunPSK" w:cs="TH SarabunPSK"/>
                <w:sz w:val="32"/>
                <w:szCs w:val="32"/>
                <w:cs/>
              </w:rPr>
              <w:t>เวลาและยุคสมัยทาง</w:t>
            </w:r>
          </w:p>
          <w:p w:rsidR="00A85B7C" w:rsidRPr="00910986" w:rsidRDefault="00805B34" w:rsidP="00A85B7C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A85B7C" w:rsidRPr="00910986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</w:t>
            </w:r>
          </w:p>
          <w:p w:rsidR="00A85B7C" w:rsidRPr="00910986" w:rsidRDefault="00A85B7C" w:rsidP="00A704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:rsidR="00A85B7C" w:rsidRPr="00910986" w:rsidRDefault="00A85B7C" w:rsidP="00A704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0986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910986">
              <w:rPr>
                <w:rFonts w:ascii="TH SarabunPSK" w:hAnsi="TH SarabunPSK" w:cs="TH SarabunPSK"/>
                <w:sz w:val="32"/>
                <w:szCs w:val="32"/>
                <w:cs/>
              </w:rPr>
              <w:t>การนับเวลา เดือนทางจันทรคติ</w:t>
            </w:r>
          </w:p>
          <w:p w:rsidR="00A85B7C" w:rsidRPr="00910986" w:rsidRDefault="00A85B7C" w:rsidP="00A704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0986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910986">
              <w:rPr>
                <w:rFonts w:ascii="TH SarabunPSK" w:hAnsi="TH SarabunPSK" w:cs="TH SarabunPSK"/>
                <w:sz w:val="32"/>
                <w:szCs w:val="32"/>
                <w:cs/>
              </w:rPr>
              <w:t>ศักราชในโลก</w:t>
            </w:r>
          </w:p>
          <w:p w:rsidR="00A85B7C" w:rsidRPr="00910986" w:rsidRDefault="00A85B7C" w:rsidP="00A704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0986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910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สมัยทางประวัติศาสตร์</w:t>
            </w:r>
          </w:p>
          <w:p w:rsidR="00A85B7C" w:rsidRPr="00910986" w:rsidRDefault="00A85B7C" w:rsidP="00A85B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0986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910986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หลักฐานทางประวัติศาสตร์</w:t>
            </w:r>
          </w:p>
        </w:tc>
        <w:tc>
          <w:tcPr>
            <w:tcW w:w="1134" w:type="dxa"/>
          </w:tcPr>
          <w:p w:rsidR="00A85B7C" w:rsidRPr="00910986" w:rsidRDefault="00A85B7C" w:rsidP="00A704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0986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:rsidR="00A85B7C" w:rsidRPr="00910986" w:rsidRDefault="00A85B7C" w:rsidP="00A704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5B7C" w:rsidRPr="00910986" w:rsidTr="00A7043E">
        <w:tc>
          <w:tcPr>
            <w:tcW w:w="2376" w:type="dxa"/>
          </w:tcPr>
          <w:p w:rsidR="00A85B7C" w:rsidRPr="00910986" w:rsidRDefault="00A85B7C" w:rsidP="00A85B7C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10986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910986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วิธีการทาง</w:t>
            </w:r>
          </w:p>
          <w:p w:rsidR="00A85B7C" w:rsidRPr="00910986" w:rsidRDefault="009D52EA" w:rsidP="00A85B7C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A85B7C" w:rsidRPr="00910986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</w:t>
            </w:r>
          </w:p>
          <w:p w:rsidR="00A85B7C" w:rsidRPr="00910986" w:rsidRDefault="00A85B7C" w:rsidP="00A704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:rsidR="00A85B7C" w:rsidRPr="00910986" w:rsidRDefault="00A85B7C" w:rsidP="00A704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0986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910986">
              <w:rPr>
                <w:rFonts w:ascii="TH SarabunPSK" w:hAnsi="TH SarabunPSK" w:cs="TH SarabunPSK"/>
                <w:sz w:val="32"/>
                <w:szCs w:val="32"/>
                <w:cs/>
              </w:rPr>
              <w:t>กำหนดปัญหา</w:t>
            </w:r>
          </w:p>
          <w:p w:rsidR="00A85B7C" w:rsidRPr="00910986" w:rsidRDefault="00A85B7C" w:rsidP="00A704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0986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910986">
              <w:rPr>
                <w:rFonts w:ascii="TH SarabunPSK" w:hAnsi="TH SarabunPSK" w:cs="TH SarabunPSK"/>
                <w:sz w:val="32"/>
                <w:szCs w:val="32"/>
                <w:cs/>
              </w:rPr>
              <w:t>รวบรวมหลักฐาน</w:t>
            </w:r>
          </w:p>
          <w:p w:rsidR="00A85B7C" w:rsidRPr="00910986" w:rsidRDefault="00A85B7C" w:rsidP="00A85B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0986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910986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ประเมินหลักฐาน</w:t>
            </w:r>
          </w:p>
          <w:p w:rsidR="00A85B7C" w:rsidRPr="00910986" w:rsidRDefault="00A85B7C" w:rsidP="00A85B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0986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910986">
              <w:rPr>
                <w:rFonts w:ascii="TH SarabunPSK" w:hAnsi="TH SarabunPSK" w:cs="TH SarabunPSK"/>
                <w:sz w:val="32"/>
                <w:szCs w:val="32"/>
                <w:cs/>
              </w:rPr>
              <w:t>ตีความ</w:t>
            </w:r>
          </w:p>
          <w:p w:rsidR="00A85B7C" w:rsidRPr="00910986" w:rsidRDefault="00A85B7C" w:rsidP="00A85B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0986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910986">
              <w:rPr>
                <w:rFonts w:ascii="TH SarabunPSK" w:hAnsi="TH SarabunPSK" w:cs="TH SarabunPSK"/>
                <w:sz w:val="32"/>
                <w:szCs w:val="32"/>
                <w:cs/>
              </w:rPr>
              <w:t>เรียบเรียงและนำเสนอ</w:t>
            </w:r>
          </w:p>
        </w:tc>
        <w:tc>
          <w:tcPr>
            <w:tcW w:w="1134" w:type="dxa"/>
          </w:tcPr>
          <w:p w:rsidR="00A85B7C" w:rsidRPr="00910986" w:rsidRDefault="00A85B7C" w:rsidP="00A704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0986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:rsidR="00A85B7C" w:rsidRPr="00910986" w:rsidRDefault="00A85B7C" w:rsidP="00A704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5B7C" w:rsidRPr="00910986" w:rsidTr="00910986">
        <w:trPr>
          <w:trHeight w:val="1361"/>
        </w:trPr>
        <w:tc>
          <w:tcPr>
            <w:tcW w:w="2376" w:type="dxa"/>
          </w:tcPr>
          <w:p w:rsidR="00A85B7C" w:rsidRPr="00910986" w:rsidRDefault="00A85B7C" w:rsidP="00A704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0986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910986">
              <w:rPr>
                <w:rFonts w:ascii="TH SarabunPSK" w:hAnsi="TH SarabunPSK" w:cs="TH SarabunPSK"/>
                <w:sz w:val="32"/>
                <w:szCs w:val="32"/>
                <w:cs/>
              </w:rPr>
              <w:t>ตัวอย่างและ</w:t>
            </w:r>
          </w:p>
          <w:p w:rsidR="00A85B7C" w:rsidRPr="00910986" w:rsidRDefault="00A85B7C" w:rsidP="00A704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0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ความสำคัญของ</w:t>
            </w:r>
          </w:p>
          <w:p w:rsidR="00A85B7C" w:rsidRPr="00910986" w:rsidRDefault="00A85B7C" w:rsidP="00A704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0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ประวัติศาสตร์</w:t>
            </w:r>
          </w:p>
        </w:tc>
        <w:tc>
          <w:tcPr>
            <w:tcW w:w="4820" w:type="dxa"/>
          </w:tcPr>
          <w:p w:rsidR="00A85B7C" w:rsidRPr="00910986" w:rsidRDefault="00A85B7C" w:rsidP="00A704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0986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910986">
              <w:rPr>
                <w:rFonts w:ascii="TH SarabunPSK" w:hAnsi="TH SarabunPSK" w:cs="TH SarabunPSK"/>
                <w:sz w:val="32"/>
                <w:szCs w:val="32"/>
                <w:cs/>
              </w:rPr>
              <w:t>ความ</w:t>
            </w:r>
            <w:r w:rsidR="00910986" w:rsidRPr="00910986">
              <w:rPr>
                <w:rFonts w:ascii="TH SarabunPSK" w:hAnsi="TH SarabunPSK" w:cs="TH SarabunPSK"/>
                <w:sz w:val="32"/>
                <w:szCs w:val="32"/>
                <w:cs/>
              </w:rPr>
              <w:t>สำคัญสมัยประวัติศาสตร์</w:t>
            </w:r>
          </w:p>
          <w:p w:rsidR="00A85B7C" w:rsidRPr="00910986" w:rsidRDefault="00A85B7C" w:rsidP="00A704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0986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910986" w:rsidRPr="00910986">
              <w:rPr>
                <w:rFonts w:ascii="TH SarabunPSK" w:hAnsi="TH SarabunPSK" w:cs="TH SarabunPSK"/>
                <w:sz w:val="32"/>
                <w:szCs w:val="32"/>
                <w:cs/>
              </w:rPr>
              <w:t>ตัวอย่างหลักฐานสมัยประวัติศาสตร์</w:t>
            </w:r>
          </w:p>
        </w:tc>
        <w:tc>
          <w:tcPr>
            <w:tcW w:w="1134" w:type="dxa"/>
          </w:tcPr>
          <w:p w:rsidR="00A85B7C" w:rsidRPr="00910986" w:rsidRDefault="00A85B7C" w:rsidP="00A704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0986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:rsidR="00A85B7C" w:rsidRPr="00910986" w:rsidRDefault="00A85B7C" w:rsidP="00A704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5B7C" w:rsidRPr="00910986" w:rsidTr="00A7043E">
        <w:tc>
          <w:tcPr>
            <w:tcW w:w="7196" w:type="dxa"/>
            <w:gridSpan w:val="2"/>
            <w:shd w:val="clear" w:color="auto" w:fill="7F7F7F" w:themeFill="text1" w:themeFillTint="80"/>
          </w:tcPr>
          <w:p w:rsidR="00A85B7C" w:rsidRPr="00910986" w:rsidRDefault="00A85B7C" w:rsidP="00A704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0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สอบกลางภาคเรียนที่ </w:t>
            </w:r>
            <w:r w:rsidRPr="0091098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10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91098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10986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หน่วยการเรียนรู้ที่</w:t>
            </w:r>
            <w:r w:rsidRPr="00910986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</w:p>
          <w:p w:rsidR="00A85B7C" w:rsidRPr="00910986" w:rsidRDefault="00A85B7C" w:rsidP="00A704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0986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- </w:t>
            </w:r>
            <w:r w:rsidRPr="00910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หน่วยการเรียนรู้ที่ </w:t>
            </w:r>
            <w:r w:rsidRPr="0091098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A85B7C" w:rsidRPr="00910986" w:rsidRDefault="00A85B7C" w:rsidP="00A7043E">
            <w:pPr>
              <w:tabs>
                <w:tab w:val="right" w:pos="69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10986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- </w:t>
            </w:r>
            <w:r w:rsidRPr="00910986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หน่วยการเรียนรู้ที่</w:t>
            </w:r>
            <w:r w:rsidRPr="00910986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  <w:r w:rsidRPr="00910986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134" w:type="dxa"/>
          </w:tcPr>
          <w:p w:rsidR="00A85B7C" w:rsidRPr="00910986" w:rsidRDefault="00A85B7C" w:rsidP="00A704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0986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559" w:type="dxa"/>
          </w:tcPr>
          <w:p w:rsidR="00A85B7C" w:rsidRPr="00910986" w:rsidRDefault="00A85B7C" w:rsidP="00A704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5B7C" w:rsidRPr="00910986" w:rsidTr="00A7043E">
        <w:tc>
          <w:tcPr>
            <w:tcW w:w="2376" w:type="dxa"/>
          </w:tcPr>
          <w:p w:rsidR="00910986" w:rsidRPr="00910986" w:rsidRDefault="00A85B7C" w:rsidP="00910986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10986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="00910986" w:rsidRPr="00910986"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ความสัมพันธ์ของ</w:t>
            </w:r>
          </w:p>
          <w:p w:rsidR="00910986" w:rsidRPr="00910986" w:rsidRDefault="00910986" w:rsidP="00910986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10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วัฒนธรรม</w:t>
            </w:r>
          </w:p>
          <w:p w:rsidR="00A85B7C" w:rsidRPr="00910986" w:rsidRDefault="00A85B7C" w:rsidP="00A704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:rsidR="00910986" w:rsidRPr="00910986" w:rsidRDefault="00A85B7C" w:rsidP="00910986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10986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910986" w:rsidRPr="00910986">
              <w:rPr>
                <w:rFonts w:ascii="TH SarabunPSK" w:hAnsi="TH SarabunPSK" w:cs="TH SarabunPSK"/>
                <w:sz w:val="32"/>
                <w:szCs w:val="32"/>
                <w:cs/>
              </w:rPr>
              <w:t>อิทธิพลของวัฒนธรรมตะวันตก</w:t>
            </w:r>
          </w:p>
          <w:p w:rsidR="00910986" w:rsidRPr="00910986" w:rsidRDefault="00910986" w:rsidP="00910986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0986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910986">
              <w:rPr>
                <w:rFonts w:ascii="TH SarabunPSK" w:hAnsi="TH SarabunPSK" w:cs="TH SarabunPSK"/>
                <w:sz w:val="32"/>
                <w:szCs w:val="32"/>
                <w:cs/>
              </w:rPr>
              <w:t>อิทธิพลของวัฒนธรรมตะวันออก</w:t>
            </w:r>
          </w:p>
          <w:p w:rsidR="00A85B7C" w:rsidRPr="00910986" w:rsidRDefault="00A85B7C" w:rsidP="00A704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85B7C" w:rsidRPr="00910986" w:rsidRDefault="00A85B7C" w:rsidP="00A704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0986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:rsidR="00A85B7C" w:rsidRPr="00910986" w:rsidRDefault="00A85B7C" w:rsidP="00A704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5B7C" w:rsidRPr="00910986" w:rsidTr="00A7043E">
        <w:tc>
          <w:tcPr>
            <w:tcW w:w="2376" w:type="dxa"/>
          </w:tcPr>
          <w:p w:rsidR="00910986" w:rsidRPr="00910986" w:rsidRDefault="00A85B7C" w:rsidP="00910986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10986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="00910986" w:rsidRPr="00910986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วัฒนธรรมและ</w:t>
            </w:r>
          </w:p>
          <w:p w:rsidR="00910986" w:rsidRPr="00910986" w:rsidRDefault="00910986" w:rsidP="009109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0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ภูมิปัญญาที่  </w:t>
            </w:r>
          </w:p>
          <w:p w:rsidR="00A85B7C" w:rsidRPr="00910986" w:rsidRDefault="00910986" w:rsidP="009109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0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สร้างสรรค์สังคมไทย</w:t>
            </w:r>
          </w:p>
        </w:tc>
        <w:tc>
          <w:tcPr>
            <w:tcW w:w="4820" w:type="dxa"/>
          </w:tcPr>
          <w:p w:rsidR="00A85B7C" w:rsidRPr="00910986" w:rsidRDefault="00A85B7C" w:rsidP="00A704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0986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910986" w:rsidRPr="00910986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วัฒนธรรมไทย</w:t>
            </w:r>
          </w:p>
          <w:p w:rsidR="00A85B7C" w:rsidRPr="00910986" w:rsidRDefault="00A85B7C" w:rsidP="00A704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0986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910986" w:rsidRPr="00910986">
              <w:rPr>
                <w:rFonts w:ascii="TH SarabunPSK" w:hAnsi="TH SarabunPSK" w:cs="TH SarabunPSK"/>
                <w:sz w:val="32"/>
                <w:szCs w:val="32"/>
                <w:cs/>
              </w:rPr>
              <w:t>ภูมิปัญญาไทย</w:t>
            </w:r>
          </w:p>
        </w:tc>
        <w:tc>
          <w:tcPr>
            <w:tcW w:w="1134" w:type="dxa"/>
          </w:tcPr>
          <w:p w:rsidR="00A85B7C" w:rsidRPr="00910986" w:rsidRDefault="00A85B7C" w:rsidP="00A704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0986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:rsidR="00A85B7C" w:rsidRPr="00910986" w:rsidRDefault="00A85B7C" w:rsidP="00A704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5B7C" w:rsidRPr="00910986" w:rsidTr="00910986">
        <w:trPr>
          <w:trHeight w:val="737"/>
        </w:trPr>
        <w:tc>
          <w:tcPr>
            <w:tcW w:w="2376" w:type="dxa"/>
          </w:tcPr>
          <w:p w:rsidR="00A85B7C" w:rsidRPr="00910986" w:rsidRDefault="00A85B7C" w:rsidP="009109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0986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="00910986" w:rsidRPr="00910986">
              <w:rPr>
                <w:rFonts w:ascii="TH SarabunPSK" w:hAnsi="TH SarabunPSK" w:cs="TH SarabunPSK"/>
                <w:sz w:val="32"/>
                <w:szCs w:val="32"/>
                <w:cs/>
              </w:rPr>
              <w:t>คนไทยมาจากไห</w:t>
            </w:r>
            <w:r w:rsidR="00910986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</w:p>
        </w:tc>
        <w:tc>
          <w:tcPr>
            <w:tcW w:w="4820" w:type="dxa"/>
          </w:tcPr>
          <w:p w:rsidR="00910986" w:rsidRPr="00910986" w:rsidRDefault="00910986" w:rsidP="0091098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10986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0B1B43">
              <w:rPr>
                <w:rFonts w:ascii="TH SarabunPSK" w:hAnsi="TH SarabunPSK" w:cs="TH SarabunPSK" w:hint="cs"/>
                <w:sz w:val="32"/>
                <w:szCs w:val="32"/>
                <w:cs/>
              </w:rPr>
              <w:t>ถิ่นเดิมของชนชาติไทย</w:t>
            </w:r>
          </w:p>
          <w:p w:rsidR="00A85B7C" w:rsidRPr="00910986" w:rsidRDefault="00910986" w:rsidP="009109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0986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0B1B4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การตั้งถิ่</w:t>
            </w:r>
            <w:bookmarkStart w:id="0" w:name="_GoBack"/>
            <w:bookmarkEnd w:id="0"/>
            <w:r w:rsidR="000B1B43">
              <w:rPr>
                <w:rFonts w:ascii="TH SarabunPSK" w:hAnsi="TH SarabunPSK" w:cs="TH SarabunPSK" w:hint="cs"/>
                <w:sz w:val="32"/>
                <w:szCs w:val="32"/>
                <w:cs/>
              </w:rPr>
              <w:t>นฐานในดินแดนไทย</w:t>
            </w:r>
          </w:p>
          <w:p w:rsidR="00A85B7C" w:rsidRPr="00910986" w:rsidRDefault="00A85B7C" w:rsidP="009109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85B7C" w:rsidRPr="00910986" w:rsidRDefault="00A85B7C" w:rsidP="00A704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0986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:rsidR="00A85B7C" w:rsidRPr="00910986" w:rsidRDefault="00A85B7C" w:rsidP="00A704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5B7C" w:rsidRPr="00910986" w:rsidTr="00A7043E">
        <w:trPr>
          <w:trHeight w:val="1198"/>
        </w:trPr>
        <w:tc>
          <w:tcPr>
            <w:tcW w:w="7196" w:type="dxa"/>
            <w:gridSpan w:val="2"/>
            <w:shd w:val="clear" w:color="auto" w:fill="7F7F7F" w:themeFill="text1" w:themeFillTint="80"/>
          </w:tcPr>
          <w:p w:rsidR="00A85B7C" w:rsidRPr="00910986" w:rsidRDefault="00A85B7C" w:rsidP="00A704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0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สอบปลายภาคเรียนที่ </w:t>
            </w:r>
            <w:r w:rsidRPr="00910986">
              <w:rPr>
                <w:rFonts w:ascii="TH SarabunPSK" w:hAnsi="TH SarabunPSK" w:cs="TH SarabunPSK"/>
                <w:sz w:val="32"/>
                <w:szCs w:val="32"/>
              </w:rPr>
              <w:t xml:space="preserve">1     - </w:t>
            </w:r>
            <w:r w:rsidRPr="00910986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หน่วยการเรียนรู้ที่</w:t>
            </w:r>
            <w:r w:rsidRPr="00910986"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</w:p>
          <w:p w:rsidR="00A85B7C" w:rsidRPr="00910986" w:rsidRDefault="00A85B7C" w:rsidP="00A704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0986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- </w:t>
            </w:r>
            <w:r w:rsidRPr="00910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หน่วยการเรียนรู้ที่ </w:t>
            </w:r>
            <w:r w:rsidRPr="0091098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A85B7C" w:rsidRPr="00910986" w:rsidRDefault="00A85B7C" w:rsidP="00A704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0986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- </w:t>
            </w:r>
            <w:r w:rsidRPr="00910986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หน่วยการเรียนรู้ที่</w:t>
            </w:r>
            <w:r w:rsidRPr="00910986">
              <w:rPr>
                <w:rFonts w:ascii="TH SarabunPSK" w:hAnsi="TH SarabunPSK" w:cs="TH SarabunPSK"/>
                <w:sz w:val="32"/>
                <w:szCs w:val="32"/>
              </w:rPr>
              <w:t xml:space="preserve"> 6</w:t>
            </w:r>
          </w:p>
        </w:tc>
        <w:tc>
          <w:tcPr>
            <w:tcW w:w="1134" w:type="dxa"/>
          </w:tcPr>
          <w:p w:rsidR="00A85B7C" w:rsidRPr="00910986" w:rsidRDefault="00A85B7C" w:rsidP="00A704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0986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559" w:type="dxa"/>
          </w:tcPr>
          <w:p w:rsidR="00A85B7C" w:rsidRPr="00910986" w:rsidRDefault="00A85B7C" w:rsidP="00A704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5B7C" w:rsidRPr="00910986" w:rsidTr="00A7043E">
        <w:trPr>
          <w:trHeight w:val="266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85B7C" w:rsidRPr="00910986" w:rsidRDefault="00A85B7C" w:rsidP="00A7043E">
            <w:pPr>
              <w:tabs>
                <w:tab w:val="center" w:pos="3490"/>
                <w:tab w:val="right" w:pos="69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098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1098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รวม</w:t>
            </w:r>
          </w:p>
        </w:tc>
        <w:tc>
          <w:tcPr>
            <w:tcW w:w="1134" w:type="dxa"/>
          </w:tcPr>
          <w:p w:rsidR="00A85B7C" w:rsidRPr="00910986" w:rsidRDefault="00A85B7C" w:rsidP="00A704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0986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559" w:type="dxa"/>
          </w:tcPr>
          <w:p w:rsidR="00A85B7C" w:rsidRPr="00910986" w:rsidRDefault="00A85B7C" w:rsidP="00A704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179BA" w:rsidRPr="00910986" w:rsidRDefault="001179BA">
      <w:pPr>
        <w:rPr>
          <w:rFonts w:ascii="TH SarabunPSK" w:hAnsi="TH SarabunPSK" w:cs="TH SarabunPSK"/>
        </w:rPr>
      </w:pPr>
    </w:p>
    <w:sectPr w:rsidR="001179BA" w:rsidRPr="00910986" w:rsidSect="001179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A85B7C"/>
    <w:rsid w:val="00053662"/>
    <w:rsid w:val="000B1B43"/>
    <w:rsid w:val="001179BA"/>
    <w:rsid w:val="00805B34"/>
    <w:rsid w:val="00910986"/>
    <w:rsid w:val="009D52EA"/>
    <w:rsid w:val="00A8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SD-SSRU</cp:lastModifiedBy>
  <cp:revision>5</cp:revision>
  <dcterms:created xsi:type="dcterms:W3CDTF">2017-07-01T17:57:00Z</dcterms:created>
  <dcterms:modified xsi:type="dcterms:W3CDTF">2017-07-06T01:55:00Z</dcterms:modified>
</cp:coreProperties>
</file>